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4B" w:rsidRPr="0017434B" w:rsidRDefault="0017434B" w:rsidP="0017434B">
      <w:pPr>
        <w:spacing w:after="200" w:line="240" w:lineRule="auto"/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6A2898" w:rsidRPr="006A2898" w:rsidRDefault="006A2898" w:rsidP="0017434B">
      <w:pPr>
        <w:spacing w:after="200" w:line="240" w:lineRule="auto"/>
        <w:jc w:val="center"/>
        <w:rPr>
          <w:rFonts w:ascii="Papyrus" w:hAnsi="Papyrus"/>
          <w:sz w:val="30"/>
          <w:szCs w:val="30"/>
        </w:rPr>
      </w:pPr>
      <w:r w:rsidRPr="006A2898">
        <w:rPr>
          <w:rFonts w:ascii="Papyrus" w:hAnsi="Papyrus"/>
          <w:sz w:val="30"/>
          <w:szCs w:val="30"/>
        </w:rPr>
        <w:t>Political Cartoon:  The Great Schism</w:t>
      </w:r>
    </w:p>
    <w:p w:rsidR="006A2898" w:rsidRPr="006A2898" w:rsidRDefault="006A2898" w:rsidP="0017434B">
      <w:pPr>
        <w:spacing w:after="20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A2898">
        <w:rPr>
          <w:rFonts w:ascii="Bookman Old Style" w:hAnsi="Bookman Old Style"/>
          <w:i/>
          <w:sz w:val="24"/>
          <w:szCs w:val="24"/>
        </w:rPr>
        <w:t>Create a political cartoon about The Great Schism.</w:t>
      </w:r>
    </w:p>
    <w:p w:rsidR="006A2898" w:rsidRPr="006A2898" w:rsidRDefault="006A2898" w:rsidP="0017434B">
      <w:pPr>
        <w:spacing w:after="100" w:line="240" w:lineRule="auto"/>
        <w:ind w:left="1541" w:hanging="1541"/>
        <w:rPr>
          <w:rFonts w:ascii="Bookman Old Style" w:hAnsi="Bookman Old Style"/>
          <w:sz w:val="24"/>
          <w:szCs w:val="24"/>
        </w:rPr>
      </w:pPr>
      <w:r w:rsidRPr="006A2898">
        <w:rPr>
          <w:rFonts w:ascii="Bookman Old Style" w:hAnsi="Bookman Old Style"/>
          <w:b/>
          <w:sz w:val="24"/>
          <w:szCs w:val="24"/>
        </w:rPr>
        <w:t>Directions:</w:t>
      </w:r>
      <w:r w:rsidRPr="006A2898">
        <w:rPr>
          <w:rFonts w:ascii="Bookman Old Style" w:hAnsi="Bookman Old Style"/>
          <w:sz w:val="24"/>
          <w:szCs w:val="24"/>
        </w:rPr>
        <w:t xml:space="preserve">  Use</w:t>
      </w:r>
      <w:r w:rsidRPr="006A2898">
        <w:rPr>
          <w:rFonts w:ascii="Bookman Old Style" w:hAnsi="Bookman Old Style"/>
          <w:sz w:val="24"/>
          <w:szCs w:val="24"/>
        </w:rPr>
        <w:t xml:space="preserve"> at least two of the political cartoon techniques listed bel</w:t>
      </w:r>
      <w:r w:rsidR="0017434B">
        <w:rPr>
          <w:rFonts w:ascii="Bookman Old Style" w:hAnsi="Bookman Old Style"/>
          <w:sz w:val="24"/>
          <w:szCs w:val="24"/>
        </w:rPr>
        <w:t>ow when creating your cartoon.</w:t>
      </w:r>
    </w:p>
    <w:p w:rsidR="006A2898" w:rsidRPr="006A2898" w:rsidRDefault="006A2898" w:rsidP="006A2898">
      <w:pPr>
        <w:spacing w:after="0" w:line="240" w:lineRule="auto"/>
        <w:jc w:val="center"/>
        <w:rPr>
          <w:rFonts w:ascii="Bookman Old Style" w:hAnsi="Bookman Old Style"/>
          <w:smallCaps/>
          <w:sz w:val="24"/>
          <w:szCs w:val="24"/>
        </w:rPr>
      </w:pPr>
      <w:r>
        <w:rPr>
          <w:rFonts w:ascii="Bookman Old Style" w:hAnsi="Bookman Old Style"/>
          <w:smallCaps/>
          <w:sz w:val="24"/>
          <w:szCs w:val="24"/>
        </w:rPr>
        <w:t>t</w:t>
      </w:r>
      <w:r w:rsidRPr="006A2898">
        <w:rPr>
          <w:rFonts w:ascii="Bookman Old Style" w:hAnsi="Bookman Old Style"/>
          <w:smallCaps/>
          <w:sz w:val="24"/>
          <w:szCs w:val="24"/>
        </w:rPr>
        <w:t>e</w:t>
      </w:r>
      <w:r w:rsidRPr="006A2898">
        <w:rPr>
          <w:rFonts w:ascii="Bookman Old Style" w:hAnsi="Bookman Old Style"/>
          <w:smallCaps/>
          <w:sz w:val="24"/>
          <w:szCs w:val="24"/>
        </w:rPr>
        <w:t>chniques</w:t>
      </w:r>
    </w:p>
    <w:p w:rsidR="006A2898" w:rsidRPr="006A2898" w:rsidRDefault="006A2898" w:rsidP="0017434B">
      <w:pPr>
        <w:spacing w:after="100" w:line="240" w:lineRule="auto"/>
        <w:jc w:val="center"/>
        <w:rPr>
          <w:rFonts w:ascii="Bookman Old Style" w:hAnsi="Bookman Old Style"/>
          <w:smallCaps/>
          <w:sz w:val="24"/>
          <w:szCs w:val="24"/>
        </w:rPr>
      </w:pPr>
      <w:r w:rsidRPr="006A2898">
        <w:rPr>
          <w:rFonts w:ascii="Bookman Old Style" w:hAnsi="Bookman Old Style"/>
          <w:smallCaps/>
          <w:sz w:val="24"/>
          <w:szCs w:val="24"/>
        </w:rPr>
        <w:t>(must use at least 2)</w:t>
      </w:r>
    </w:p>
    <w:p w:rsidR="006A2898" w:rsidRPr="006A2898" w:rsidRDefault="006A2898" w:rsidP="006A289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7226F">
        <w:rPr>
          <w:rFonts w:ascii="Bookman Old Style" w:hAnsi="Bookman Old Style"/>
          <w:sz w:val="24"/>
          <w:szCs w:val="24"/>
          <w:u w:val="single"/>
        </w:rPr>
        <w:t>symbolism</w:t>
      </w:r>
      <w:r w:rsidRPr="006A2898">
        <w:rPr>
          <w:rFonts w:ascii="Bookman Old Style" w:hAnsi="Bookman Old Style"/>
          <w:sz w:val="24"/>
          <w:szCs w:val="24"/>
        </w:rPr>
        <w:t xml:space="preserve"> - using</w:t>
      </w:r>
      <w:r w:rsidRPr="006A2898">
        <w:rPr>
          <w:rFonts w:ascii="Bookman Old Style" w:hAnsi="Bookman Old Style"/>
          <w:sz w:val="24"/>
          <w:szCs w:val="24"/>
        </w:rPr>
        <w:t xml:space="preserve"> an object to stand for an idea</w:t>
      </w:r>
    </w:p>
    <w:p w:rsidR="006A2898" w:rsidRPr="006A2898" w:rsidRDefault="006A2898" w:rsidP="006A289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7226F">
        <w:rPr>
          <w:rFonts w:ascii="Bookman Old Style" w:hAnsi="Bookman Old Style"/>
          <w:sz w:val="24"/>
          <w:szCs w:val="24"/>
          <w:u w:val="single"/>
        </w:rPr>
        <w:t>caricature</w:t>
      </w:r>
      <w:r w:rsidRPr="006A2898">
        <w:rPr>
          <w:rFonts w:ascii="Bookman Old Style" w:hAnsi="Bookman Old Style"/>
          <w:sz w:val="24"/>
          <w:szCs w:val="24"/>
        </w:rPr>
        <w:t xml:space="preserve"> - exaggerati</w:t>
      </w:r>
      <w:r w:rsidRPr="006A2898">
        <w:rPr>
          <w:rFonts w:ascii="Bookman Old Style" w:hAnsi="Bookman Old Style"/>
          <w:sz w:val="24"/>
          <w:szCs w:val="24"/>
        </w:rPr>
        <w:t xml:space="preserve">ng a physical feature or habit; example:  </w:t>
      </w:r>
      <w:r w:rsidRPr="006A2898">
        <w:rPr>
          <w:rFonts w:ascii="Bookman Old Style" w:hAnsi="Bookman Old Style"/>
          <w:sz w:val="24"/>
          <w:szCs w:val="24"/>
        </w:rPr>
        <w:t>big nose, bushy</w:t>
      </w:r>
      <w:r w:rsidRPr="006A2898">
        <w:rPr>
          <w:rFonts w:ascii="Bookman Old Style" w:hAnsi="Bookman Old Style"/>
          <w:sz w:val="24"/>
          <w:szCs w:val="24"/>
        </w:rPr>
        <w:t xml:space="preserve"> eyebrows, large ears, baldness</w:t>
      </w:r>
      <w:r w:rsidR="00280272">
        <w:rPr>
          <w:rFonts w:ascii="Bookman Old Style" w:hAnsi="Bookman Old Style"/>
          <w:sz w:val="24"/>
          <w:szCs w:val="24"/>
        </w:rPr>
        <w:t>, etc.</w:t>
      </w:r>
    </w:p>
    <w:p w:rsidR="006A2898" w:rsidRPr="006A2898" w:rsidRDefault="006A2898" w:rsidP="006A289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7226F">
        <w:rPr>
          <w:rFonts w:ascii="Bookman Old Style" w:hAnsi="Bookman Old Style"/>
          <w:sz w:val="24"/>
          <w:szCs w:val="24"/>
          <w:u w:val="single"/>
        </w:rPr>
        <w:t>captioning and labels</w:t>
      </w:r>
      <w:r w:rsidRPr="006A2898">
        <w:rPr>
          <w:rFonts w:ascii="Bookman Old Style" w:hAnsi="Bookman Old Style"/>
          <w:sz w:val="24"/>
          <w:szCs w:val="24"/>
        </w:rPr>
        <w:t xml:space="preserve"> </w:t>
      </w:r>
      <w:r w:rsidRPr="006A2898">
        <w:rPr>
          <w:rFonts w:ascii="Bookman Old Style" w:hAnsi="Bookman Old Style"/>
          <w:sz w:val="24"/>
          <w:szCs w:val="24"/>
        </w:rPr>
        <w:t>- used for clarity and emphasis</w:t>
      </w:r>
    </w:p>
    <w:p w:rsidR="006A2898" w:rsidRPr="006A2898" w:rsidRDefault="006A2898" w:rsidP="006A289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7226F">
        <w:rPr>
          <w:rFonts w:ascii="Bookman Old Style" w:hAnsi="Bookman Old Style"/>
          <w:sz w:val="24"/>
          <w:szCs w:val="24"/>
          <w:u w:val="single"/>
        </w:rPr>
        <w:t>analogy</w:t>
      </w:r>
      <w:r w:rsidRPr="006A2898">
        <w:rPr>
          <w:rFonts w:ascii="Bookman Old Style" w:hAnsi="Bookman Old Style"/>
          <w:sz w:val="24"/>
          <w:szCs w:val="24"/>
        </w:rPr>
        <w:t xml:space="preserve"> - a comparison between two unlike things that share </w:t>
      </w:r>
      <w:r w:rsidRPr="006A2898">
        <w:rPr>
          <w:rFonts w:ascii="Bookman Old Style" w:hAnsi="Bookman Old Style"/>
          <w:sz w:val="24"/>
          <w:szCs w:val="24"/>
        </w:rPr>
        <w:t>some characteristics</w:t>
      </w:r>
    </w:p>
    <w:p w:rsidR="006A2898" w:rsidRPr="006A2898" w:rsidRDefault="006A2898" w:rsidP="006A289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7226F">
        <w:rPr>
          <w:rFonts w:ascii="Bookman Old Style" w:hAnsi="Bookman Old Style"/>
          <w:sz w:val="24"/>
          <w:szCs w:val="24"/>
          <w:u w:val="single"/>
        </w:rPr>
        <w:t>irony</w:t>
      </w:r>
      <w:r w:rsidRPr="006A2898">
        <w:rPr>
          <w:rFonts w:ascii="Bookman Old Style" w:hAnsi="Bookman Old Style"/>
          <w:sz w:val="24"/>
          <w:szCs w:val="24"/>
        </w:rPr>
        <w:t xml:space="preserve"> - the difference between the way things are and the way things should be or th</w:t>
      </w:r>
      <w:r w:rsidRPr="006A2898">
        <w:rPr>
          <w:rFonts w:ascii="Bookman Old Style" w:hAnsi="Bookman Old Style"/>
          <w:sz w:val="24"/>
          <w:szCs w:val="24"/>
        </w:rPr>
        <w:t>e way things are expected to be</w:t>
      </w:r>
    </w:p>
    <w:p w:rsidR="006A2898" w:rsidRPr="006A2898" w:rsidRDefault="006A2898" w:rsidP="006A289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7226F">
        <w:rPr>
          <w:rFonts w:ascii="Bookman Old Style" w:hAnsi="Bookman Old Style"/>
          <w:sz w:val="24"/>
          <w:szCs w:val="24"/>
          <w:u w:val="single"/>
        </w:rPr>
        <w:t>juxtaposition</w:t>
      </w:r>
      <w:r w:rsidRPr="006A2898">
        <w:rPr>
          <w:rFonts w:ascii="Bookman Old Style" w:hAnsi="Bookman Old Style"/>
          <w:sz w:val="24"/>
          <w:szCs w:val="24"/>
        </w:rPr>
        <w:t xml:space="preserve"> - positioning people or object</w:t>
      </w:r>
      <w:r w:rsidRPr="006A2898">
        <w:rPr>
          <w:rFonts w:ascii="Bookman Old Style" w:hAnsi="Bookman Old Style"/>
          <w:sz w:val="24"/>
          <w:szCs w:val="24"/>
        </w:rPr>
        <w:t>s near each other, side-by-side</w:t>
      </w:r>
    </w:p>
    <w:p w:rsidR="006A2898" w:rsidRPr="006A2898" w:rsidRDefault="006A2898" w:rsidP="006A289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7226F">
        <w:rPr>
          <w:rFonts w:ascii="Bookman Old Style" w:hAnsi="Bookman Old Style"/>
          <w:sz w:val="24"/>
          <w:szCs w:val="24"/>
          <w:u w:val="single"/>
        </w:rPr>
        <w:t>exaggeration</w:t>
      </w:r>
      <w:r w:rsidRPr="006A2898">
        <w:rPr>
          <w:rFonts w:ascii="Bookman Old Style" w:hAnsi="Bookman Old Style"/>
          <w:sz w:val="24"/>
          <w:szCs w:val="24"/>
        </w:rPr>
        <w:t xml:space="preserve"> - overstating or magnifying</w:t>
      </w:r>
      <w:r w:rsidRPr="006A2898">
        <w:rPr>
          <w:rFonts w:ascii="Bookman Old Style" w:hAnsi="Bookman Old Style"/>
          <w:sz w:val="24"/>
          <w:szCs w:val="24"/>
        </w:rPr>
        <w:t xml:space="preserve"> a problem</w:t>
      </w:r>
    </w:p>
    <w:p w:rsidR="006A2898" w:rsidRDefault="006A2898" w:rsidP="006A28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2898" w:rsidRDefault="006A2898" w:rsidP="006A2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Political Cartoon </w:t>
      </w:r>
      <w:r w:rsidR="00A7226F">
        <w:rPr>
          <w:rFonts w:ascii="Bookman Old Style" w:hAnsi="Bookman Old Style"/>
          <w:b/>
          <w:sz w:val="24"/>
          <w:szCs w:val="24"/>
        </w:rPr>
        <w:t>Rubric</w:t>
      </w:r>
      <w:r>
        <w:rPr>
          <w:rFonts w:ascii="Bookman Old Style" w:hAnsi="Bookman Old Style"/>
          <w:b/>
          <w:sz w:val="24"/>
          <w:szCs w:val="24"/>
        </w:rPr>
        <w:t>:</w:t>
      </w:r>
      <w:r w:rsidRPr="006A2898">
        <w:rPr>
          <w:rFonts w:ascii="Bookman Old Style" w:hAnsi="Bookman Old Style"/>
          <w:sz w:val="24"/>
          <w:szCs w:val="24"/>
        </w:rPr>
        <w:t xml:space="preserve">  </w:t>
      </w:r>
      <w:r w:rsidRPr="006A2898">
        <w:rPr>
          <w:rFonts w:ascii="Bookman Old Style" w:hAnsi="Bookman Old Style"/>
          <w:sz w:val="24"/>
          <w:szCs w:val="24"/>
        </w:rPr>
        <w:t>20 p</w:t>
      </w:r>
      <w:r w:rsidRPr="006A2898">
        <w:rPr>
          <w:rFonts w:ascii="Bookman Old Style" w:hAnsi="Bookman Old Style"/>
          <w:sz w:val="24"/>
          <w:szCs w:val="24"/>
        </w:rPr>
        <w:t>oint</w:t>
      </w:r>
      <w:r w:rsidRPr="006A2898">
        <w:rPr>
          <w:rFonts w:ascii="Bookman Old Style" w:hAnsi="Bookman Old Style"/>
          <w:sz w:val="24"/>
          <w:szCs w:val="24"/>
        </w:rPr>
        <w:t>s</w:t>
      </w:r>
    </w:p>
    <w:p w:rsidR="006A2898" w:rsidRPr="006A2898" w:rsidRDefault="006A2898" w:rsidP="006A2898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</w:t>
      </w:r>
      <w:r w:rsidR="00A7226F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Score: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511"/>
        <w:gridCol w:w="2256"/>
        <w:gridCol w:w="1626"/>
      </w:tblGrid>
      <w:tr w:rsidR="006A2898" w:rsidRPr="0017434B" w:rsidTr="006A2898">
        <w:tc>
          <w:tcPr>
            <w:tcW w:w="2957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b/>
                <w:sz w:val="20"/>
                <w:szCs w:val="20"/>
              </w:rPr>
              <w:t xml:space="preserve">Issue </w:t>
            </w:r>
            <w:r w:rsidRPr="0017434B"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  <w:r w:rsidRPr="0017434B">
              <w:rPr>
                <w:rFonts w:ascii="Bookman Old Style" w:hAnsi="Bookman Old Style"/>
                <w:b/>
                <w:sz w:val="20"/>
                <w:szCs w:val="20"/>
              </w:rPr>
              <w:t xml:space="preserve"> Subject Matter</w:t>
            </w:r>
          </w:p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sz w:val="20"/>
                <w:szCs w:val="20"/>
              </w:rPr>
              <w:t>shows a clear understanding of the different perspectives of Western European Catholics and Eastern Byzantine Orthodox Chris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 xml:space="preserve">tians (reasons why they split).  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 xml:space="preserve">Minimum of 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 xml:space="preserve"> reasons - explained well or clearly represented</w:t>
            </w:r>
          </w:p>
        </w:tc>
        <w:tc>
          <w:tcPr>
            <w:tcW w:w="2256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sz w:val="20"/>
                <w:szCs w:val="20"/>
              </w:rPr>
              <w:t>9 points</w:t>
            </w:r>
          </w:p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 xml:space="preserve"> points per reason)</w:t>
            </w:r>
          </w:p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A2898" w:rsidRPr="0017434B" w:rsidTr="006A2898">
        <w:tc>
          <w:tcPr>
            <w:tcW w:w="2957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b/>
                <w:sz w:val="20"/>
                <w:szCs w:val="20"/>
              </w:rPr>
              <w:t>Split</w:t>
            </w:r>
          </w:p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sz w:val="20"/>
                <w:szCs w:val="20"/>
              </w:rPr>
              <w:t>shows a clear understanding of when the split occurred (date) and what resulted from it (the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 xml:space="preserve"> two new types of Christianity)</w:t>
            </w:r>
          </w:p>
        </w:tc>
        <w:tc>
          <w:tcPr>
            <w:tcW w:w="2256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sz w:val="20"/>
                <w:szCs w:val="20"/>
              </w:rPr>
              <w:t>5 p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>oin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>ts</w:t>
            </w:r>
          </w:p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A2898" w:rsidRPr="0017434B" w:rsidTr="006A2898">
        <w:tc>
          <w:tcPr>
            <w:tcW w:w="2957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b/>
                <w:sz w:val="20"/>
                <w:szCs w:val="20"/>
              </w:rPr>
              <w:t>Aesthetics/Mechanics</w:t>
            </w:r>
          </w:p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sz w:val="20"/>
                <w:szCs w:val="20"/>
              </w:rPr>
              <w:t>texts and graphics are clea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>r, shows effort, uses at least two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 xml:space="preserve"> techniques in the description</w:t>
            </w:r>
          </w:p>
        </w:tc>
        <w:tc>
          <w:tcPr>
            <w:tcW w:w="2256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 xml:space="preserve"> p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>oint</w:t>
            </w:r>
            <w:r w:rsidRPr="0017434B">
              <w:rPr>
                <w:rFonts w:ascii="Bookman Old Style" w:hAnsi="Bookman Old Style"/>
                <w:sz w:val="20"/>
                <w:szCs w:val="20"/>
              </w:rPr>
              <w:t>s</w:t>
            </w:r>
          </w:p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sz w:val="20"/>
                <w:szCs w:val="20"/>
              </w:rPr>
              <w:t>(2 points for clarity;</w:t>
            </w:r>
          </w:p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34B">
              <w:rPr>
                <w:rFonts w:ascii="Bookman Old Style" w:hAnsi="Bookman Old Style"/>
                <w:sz w:val="20"/>
                <w:szCs w:val="20"/>
              </w:rPr>
              <w:t>2 points per technique)</w:t>
            </w:r>
          </w:p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6A2898" w:rsidRPr="0017434B" w:rsidRDefault="006A2898" w:rsidP="006A28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7434B" w:rsidRDefault="0017434B" w:rsidP="006A28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7434B" w:rsidRPr="006A2898" w:rsidRDefault="0017434B" w:rsidP="0017434B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*any foul language used wi</w:t>
      </w:r>
      <w:r w:rsidR="00A7226F">
        <w:rPr>
          <w:rFonts w:ascii="Bookman Old Style" w:hAnsi="Bookman Old Style"/>
          <w:sz w:val="24"/>
          <w:szCs w:val="24"/>
        </w:rPr>
        <w:t>ll</w:t>
      </w:r>
      <w:r>
        <w:rPr>
          <w:rFonts w:ascii="Bookman Old Style" w:hAnsi="Bookman Old Style"/>
          <w:sz w:val="24"/>
          <w:szCs w:val="24"/>
        </w:rPr>
        <w:t xml:space="preserve"> result in a 0/20 score.</w:t>
      </w:r>
    </w:p>
    <w:sectPr w:rsidR="0017434B" w:rsidRPr="006A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29" w:rsidRDefault="008F4829" w:rsidP="006A2898">
      <w:pPr>
        <w:spacing w:after="0" w:line="240" w:lineRule="auto"/>
      </w:pPr>
      <w:r>
        <w:separator/>
      </w:r>
    </w:p>
  </w:endnote>
  <w:endnote w:type="continuationSeparator" w:id="0">
    <w:p w:rsidR="008F4829" w:rsidRDefault="008F4829" w:rsidP="006A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29" w:rsidRDefault="008F4829" w:rsidP="006A2898">
      <w:pPr>
        <w:spacing w:after="0" w:line="240" w:lineRule="auto"/>
      </w:pPr>
      <w:r>
        <w:separator/>
      </w:r>
    </w:p>
  </w:footnote>
  <w:footnote w:type="continuationSeparator" w:id="0">
    <w:p w:rsidR="008F4829" w:rsidRDefault="008F4829" w:rsidP="006A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6160"/>
    <w:multiLevelType w:val="hybridMultilevel"/>
    <w:tmpl w:val="C07C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436F6"/>
    <w:multiLevelType w:val="hybridMultilevel"/>
    <w:tmpl w:val="5E0A2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98"/>
    <w:rsid w:val="00154131"/>
    <w:rsid w:val="0017434B"/>
    <w:rsid w:val="00280272"/>
    <w:rsid w:val="006A2898"/>
    <w:rsid w:val="008F4829"/>
    <w:rsid w:val="00A7226F"/>
    <w:rsid w:val="00D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B0C62-7659-467C-8D1E-9B41B886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98"/>
  </w:style>
  <w:style w:type="paragraph" w:styleId="Footer">
    <w:name w:val="footer"/>
    <w:basedOn w:val="Normal"/>
    <w:link w:val="FooterChar"/>
    <w:uiPriority w:val="99"/>
    <w:unhideWhenUsed/>
    <w:rsid w:val="006A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98"/>
  </w:style>
  <w:style w:type="paragraph" w:styleId="ListParagraph">
    <w:name w:val="List Paragraph"/>
    <w:basedOn w:val="Normal"/>
    <w:uiPriority w:val="34"/>
    <w:qFormat/>
    <w:rsid w:val="006A2898"/>
    <w:pPr>
      <w:ind w:left="720"/>
      <w:contextualSpacing/>
    </w:pPr>
  </w:style>
  <w:style w:type="table" w:styleId="TableGrid">
    <w:name w:val="Table Grid"/>
    <w:basedOn w:val="TableNormal"/>
    <w:uiPriority w:val="39"/>
    <w:rsid w:val="006A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4</cp:revision>
  <dcterms:created xsi:type="dcterms:W3CDTF">2018-04-24T16:50:00Z</dcterms:created>
  <dcterms:modified xsi:type="dcterms:W3CDTF">2018-04-24T17:44:00Z</dcterms:modified>
</cp:coreProperties>
</file>